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E1AE" w14:textId="1937E473" w:rsidR="00901D65" w:rsidRPr="00901D65" w:rsidRDefault="00901D65" w:rsidP="008F602F">
      <w:pPr>
        <w:jc w:val="right"/>
        <w:rPr>
          <w:rFonts w:ascii="Arial" w:hAnsi="Arial" w:cs="Arial"/>
          <w:b/>
          <w:bCs/>
          <w:sz w:val="22"/>
        </w:rPr>
      </w:pPr>
      <w:r w:rsidRPr="00901D65">
        <w:rPr>
          <w:rFonts w:ascii="Arial" w:hAnsi="Arial" w:cs="Arial"/>
          <w:b/>
          <w:bCs/>
          <w:sz w:val="22"/>
        </w:rPr>
        <w:t>FOR IMMEDIATE RELEASE</w:t>
      </w:r>
    </w:p>
    <w:p w14:paraId="2034ADE9" w14:textId="570A3833" w:rsidR="008F602F" w:rsidRPr="008F602F" w:rsidRDefault="00DF7507" w:rsidP="008F602F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D58A1E2" wp14:editId="5031C9CC">
            <wp:simplePos x="0" y="0"/>
            <wp:positionH relativeFrom="column">
              <wp:posOffset>-180975</wp:posOffset>
            </wp:positionH>
            <wp:positionV relativeFrom="paragraph">
              <wp:posOffset>-227379</wp:posOffset>
            </wp:positionV>
            <wp:extent cx="989141" cy="91594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BL_logo_Rev5_2017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41" cy="91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02F">
        <w:rPr>
          <w:rFonts w:ascii="Arial" w:hAnsi="Arial" w:cs="Arial"/>
          <w:sz w:val="22"/>
        </w:rPr>
        <w:t xml:space="preserve"> </w:t>
      </w:r>
      <w:r w:rsidR="008F602F" w:rsidRPr="008F602F">
        <w:rPr>
          <w:rFonts w:ascii="Arial" w:hAnsi="Arial" w:cs="Arial"/>
          <w:sz w:val="22"/>
        </w:rPr>
        <w:t>[insert date]</w:t>
      </w:r>
    </w:p>
    <w:p w14:paraId="2000910C" w14:textId="77777777" w:rsidR="008F602F" w:rsidRPr="008F602F" w:rsidRDefault="008F602F" w:rsidP="008F602F">
      <w:pPr>
        <w:jc w:val="right"/>
        <w:rPr>
          <w:rFonts w:ascii="Arial" w:hAnsi="Arial" w:cs="Arial"/>
          <w:sz w:val="22"/>
        </w:rPr>
      </w:pPr>
      <w:r w:rsidRPr="008F602F">
        <w:rPr>
          <w:rFonts w:ascii="Arial" w:hAnsi="Arial" w:cs="Arial"/>
          <w:sz w:val="22"/>
        </w:rPr>
        <w:t>Contact: [insert contact name]</w:t>
      </w:r>
    </w:p>
    <w:p w14:paraId="50C94530" w14:textId="77777777" w:rsidR="008F602F" w:rsidRPr="008F602F" w:rsidRDefault="008F602F" w:rsidP="008F602F">
      <w:pPr>
        <w:jc w:val="right"/>
        <w:rPr>
          <w:rFonts w:ascii="Arial" w:hAnsi="Arial" w:cs="Arial"/>
          <w:sz w:val="22"/>
        </w:rPr>
      </w:pPr>
      <w:r w:rsidRPr="008F602F">
        <w:rPr>
          <w:rFonts w:ascii="Arial" w:hAnsi="Arial" w:cs="Arial"/>
          <w:sz w:val="22"/>
        </w:rPr>
        <w:t>Title: [insert contact title]</w:t>
      </w:r>
    </w:p>
    <w:p w14:paraId="54701562" w14:textId="77777777" w:rsidR="008F602F" w:rsidRPr="008F602F" w:rsidRDefault="008F602F" w:rsidP="008F602F">
      <w:pPr>
        <w:jc w:val="right"/>
        <w:rPr>
          <w:rFonts w:ascii="Arial" w:hAnsi="Arial" w:cs="Arial"/>
          <w:sz w:val="22"/>
        </w:rPr>
      </w:pPr>
      <w:r w:rsidRPr="008F602F">
        <w:rPr>
          <w:rFonts w:ascii="Arial" w:hAnsi="Arial" w:cs="Arial"/>
          <w:sz w:val="22"/>
        </w:rPr>
        <w:t>Phone: [insert number]</w:t>
      </w:r>
    </w:p>
    <w:p w14:paraId="6AF12D5C" w14:textId="77777777" w:rsidR="008F602F" w:rsidRPr="008F602F" w:rsidRDefault="008F602F" w:rsidP="008F602F">
      <w:pPr>
        <w:jc w:val="right"/>
        <w:rPr>
          <w:rFonts w:ascii="Arial" w:hAnsi="Arial" w:cs="Arial"/>
          <w:sz w:val="22"/>
        </w:rPr>
      </w:pPr>
      <w:r w:rsidRPr="008F602F">
        <w:rPr>
          <w:rFonts w:ascii="Arial" w:hAnsi="Arial" w:cs="Arial"/>
          <w:sz w:val="22"/>
        </w:rPr>
        <w:t>Email: [insert email address]</w:t>
      </w:r>
    </w:p>
    <w:p w14:paraId="41661DAE" w14:textId="77777777" w:rsidR="00F3053D" w:rsidRPr="008F602F" w:rsidRDefault="00F3053D" w:rsidP="00952302">
      <w:pPr>
        <w:tabs>
          <w:tab w:val="left" w:pos="1350"/>
        </w:tabs>
        <w:rPr>
          <w:rFonts w:ascii="Arial" w:hAnsi="Arial" w:cs="Arial"/>
          <w:b/>
          <w:sz w:val="22"/>
        </w:rPr>
      </w:pPr>
    </w:p>
    <w:p w14:paraId="058D6E69" w14:textId="77777777" w:rsidR="008F602F" w:rsidRPr="008F602F" w:rsidRDefault="008F602F" w:rsidP="00952302">
      <w:pPr>
        <w:tabs>
          <w:tab w:val="left" w:pos="1350"/>
        </w:tabs>
        <w:rPr>
          <w:rFonts w:ascii="Arial" w:hAnsi="Arial" w:cs="Arial"/>
          <w:b/>
          <w:sz w:val="22"/>
        </w:rPr>
      </w:pPr>
    </w:p>
    <w:p w14:paraId="1DD16F97" w14:textId="77777777" w:rsidR="00952302" w:rsidRPr="005A4D97" w:rsidRDefault="005A4D97" w:rsidP="008F602F">
      <w:pPr>
        <w:tabs>
          <w:tab w:val="left" w:pos="1350"/>
        </w:tabs>
        <w:jc w:val="center"/>
        <w:rPr>
          <w:rFonts w:ascii="Arial" w:hAnsi="Arial" w:cs="Arial"/>
          <w:b/>
          <w:sz w:val="28"/>
          <w:szCs w:val="28"/>
        </w:rPr>
      </w:pPr>
      <w:r w:rsidRPr="005A4D97">
        <w:rPr>
          <w:rFonts w:ascii="Arial" w:hAnsi="Arial" w:cs="Arial"/>
          <w:b/>
          <w:sz w:val="28"/>
          <w:szCs w:val="28"/>
        </w:rPr>
        <w:t>Carleton</w:t>
      </w:r>
      <w:r w:rsidR="00952302" w:rsidRPr="005A4D97">
        <w:rPr>
          <w:rFonts w:ascii="Arial" w:hAnsi="Arial" w:cs="Arial"/>
          <w:b/>
          <w:sz w:val="28"/>
          <w:szCs w:val="28"/>
        </w:rPr>
        <w:t xml:space="preserve"> </w:t>
      </w:r>
      <w:r w:rsidR="004E48E2" w:rsidRPr="005A4D97">
        <w:rPr>
          <w:rFonts w:ascii="Arial" w:hAnsi="Arial" w:cs="Arial"/>
          <w:b/>
          <w:sz w:val="28"/>
          <w:szCs w:val="28"/>
        </w:rPr>
        <w:t>Resident</w:t>
      </w:r>
      <w:r w:rsidR="007615A5" w:rsidRPr="005A4D97">
        <w:rPr>
          <w:rFonts w:ascii="Arial" w:hAnsi="Arial" w:cs="Arial"/>
          <w:b/>
          <w:sz w:val="28"/>
          <w:szCs w:val="28"/>
        </w:rPr>
        <w:t xml:space="preserve"> Celebrates 90</w:t>
      </w:r>
      <w:r w:rsidR="00952302" w:rsidRPr="005A4D9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E48E2" w:rsidRPr="005A4D97">
        <w:rPr>
          <w:rFonts w:ascii="Arial" w:hAnsi="Arial" w:cs="Arial"/>
          <w:b/>
          <w:sz w:val="28"/>
          <w:szCs w:val="28"/>
        </w:rPr>
        <w:t xml:space="preserve"> Birthday</w:t>
      </w:r>
      <w:r w:rsidR="004D2BBC" w:rsidRPr="005A4D97">
        <w:rPr>
          <w:rFonts w:ascii="Arial" w:hAnsi="Arial" w:cs="Arial"/>
          <w:b/>
          <w:sz w:val="28"/>
          <w:szCs w:val="28"/>
        </w:rPr>
        <w:t xml:space="preserve"> at</w:t>
      </w:r>
      <w:r w:rsidRPr="005A4D97">
        <w:rPr>
          <w:rFonts w:ascii="Arial" w:hAnsi="Arial" w:cs="Arial"/>
          <w:b/>
          <w:sz w:val="28"/>
          <w:szCs w:val="28"/>
        </w:rPr>
        <w:t xml:space="preserve"> XYZ</w:t>
      </w:r>
      <w:r w:rsidR="007615A5" w:rsidRPr="005A4D97">
        <w:rPr>
          <w:rFonts w:ascii="Arial" w:hAnsi="Arial" w:cs="Arial"/>
          <w:b/>
          <w:sz w:val="28"/>
          <w:szCs w:val="28"/>
        </w:rPr>
        <w:t xml:space="preserve"> Bridge Club</w:t>
      </w:r>
    </w:p>
    <w:p w14:paraId="06B2A53D" w14:textId="77777777" w:rsidR="008F602F" w:rsidRPr="008F602F" w:rsidRDefault="008F602F" w:rsidP="008F602F">
      <w:pPr>
        <w:jc w:val="center"/>
        <w:rPr>
          <w:rFonts w:ascii="Arial" w:hAnsi="Arial" w:cs="Arial"/>
          <w:color w:val="808080"/>
          <w:sz w:val="22"/>
        </w:rPr>
      </w:pPr>
      <w:r w:rsidRPr="008F602F">
        <w:rPr>
          <w:rFonts w:ascii="Arial" w:hAnsi="Arial" w:cs="Arial"/>
          <w:color w:val="808080"/>
          <w:sz w:val="22"/>
        </w:rPr>
        <w:t>[This is an example title. Give your release a title with the most important information.]</w:t>
      </w:r>
    </w:p>
    <w:p w14:paraId="0E79BD2D" w14:textId="77777777" w:rsidR="008F602F" w:rsidRPr="008F602F" w:rsidRDefault="008F602F" w:rsidP="008F602F">
      <w:pPr>
        <w:rPr>
          <w:rFonts w:ascii="Arial" w:hAnsi="Arial" w:cs="Arial"/>
          <w:b/>
          <w:sz w:val="22"/>
        </w:rPr>
      </w:pPr>
    </w:p>
    <w:p w14:paraId="6F5B1AAC" w14:textId="40CBB74E" w:rsidR="008F602F" w:rsidRPr="008F602F" w:rsidRDefault="004B41C8" w:rsidP="008F602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808080" w:themeColor="background1" w:themeShade="80"/>
          <w:sz w:val="22"/>
        </w:rPr>
        <w:t>CITY, State</w:t>
      </w:r>
      <w:r w:rsidR="008F602F" w:rsidRPr="008F602F">
        <w:rPr>
          <w:rFonts w:ascii="Arial" w:hAnsi="Arial" w:cs="Arial"/>
          <w:color w:val="808080" w:themeColor="background1" w:themeShade="80"/>
          <w:sz w:val="22"/>
        </w:rPr>
        <w:t xml:space="preserve"> – </w:t>
      </w:r>
      <w:r w:rsidR="008F602F" w:rsidRPr="008F602F">
        <w:rPr>
          <w:rFonts w:ascii="Arial" w:hAnsi="Arial" w:cs="Arial"/>
          <w:color w:val="808080"/>
          <w:sz w:val="22"/>
        </w:rPr>
        <w:t xml:space="preserve">The opening paragraph should begin with a bold statement about what you want the public to know and why it’s interesting. </w:t>
      </w:r>
      <w:r w:rsidR="00045A09" w:rsidRPr="00045A09">
        <w:rPr>
          <w:rFonts w:ascii="Arial" w:hAnsi="Arial" w:cs="Arial"/>
          <w:b/>
          <w:color w:val="808080"/>
          <w:sz w:val="22"/>
        </w:rPr>
        <w:t>Note:</w:t>
      </w:r>
      <w:r w:rsidR="00045A09">
        <w:rPr>
          <w:rFonts w:ascii="Arial" w:hAnsi="Arial" w:cs="Arial"/>
          <w:color w:val="808080"/>
          <w:sz w:val="22"/>
        </w:rPr>
        <w:t xml:space="preserve"> If the celebration has already occurred, you will need to change verbs to past tense. </w:t>
      </w:r>
    </w:p>
    <w:p w14:paraId="151B2296" w14:textId="77777777" w:rsidR="008F602F" w:rsidRPr="008F602F" w:rsidRDefault="008F602F" w:rsidP="004D2BBC">
      <w:pPr>
        <w:tabs>
          <w:tab w:val="left" w:pos="1350"/>
        </w:tabs>
        <w:rPr>
          <w:rFonts w:ascii="Arial" w:hAnsi="Arial" w:cs="Arial"/>
          <w:b/>
          <w:sz w:val="22"/>
        </w:rPr>
      </w:pPr>
    </w:p>
    <w:p w14:paraId="4D0A8FC3" w14:textId="75A2F759" w:rsidR="008F602F" w:rsidRDefault="008F602F" w:rsidP="00952302">
      <w:pPr>
        <w:tabs>
          <w:tab w:val="left" w:pos="1350"/>
        </w:tabs>
        <w:rPr>
          <w:rFonts w:ascii="Arial" w:hAnsi="Arial" w:cs="Arial"/>
          <w:i/>
          <w:sz w:val="22"/>
        </w:rPr>
      </w:pPr>
      <w:r w:rsidRPr="008F602F">
        <w:rPr>
          <w:rFonts w:ascii="Arial" w:hAnsi="Arial" w:cs="Arial"/>
          <w:b/>
          <w:i/>
          <w:sz w:val="22"/>
        </w:rPr>
        <w:t>Example</w:t>
      </w:r>
      <w:r w:rsidRPr="008F602F">
        <w:rPr>
          <w:rFonts w:ascii="Arial" w:hAnsi="Arial" w:cs="Arial"/>
          <w:i/>
          <w:sz w:val="22"/>
        </w:rPr>
        <w:t xml:space="preserve">: </w:t>
      </w:r>
      <w:r w:rsidR="004B41C8" w:rsidRPr="004B41C8">
        <w:rPr>
          <w:rFonts w:ascii="Arial" w:hAnsi="Arial" w:cs="Arial"/>
          <w:b/>
          <w:bCs/>
          <w:i/>
          <w:sz w:val="22"/>
        </w:rPr>
        <w:t>CARLETON, Texas</w:t>
      </w:r>
      <w:r w:rsidRPr="008F602F">
        <w:rPr>
          <w:rFonts w:ascii="Arial" w:hAnsi="Arial" w:cs="Arial"/>
          <w:i/>
          <w:sz w:val="22"/>
        </w:rPr>
        <w:t xml:space="preserve"> – </w:t>
      </w:r>
      <w:r w:rsidR="005A4D97">
        <w:rPr>
          <w:rFonts w:ascii="Arial" w:hAnsi="Arial" w:cs="Arial"/>
          <w:i/>
          <w:sz w:val="22"/>
        </w:rPr>
        <w:t>On May 19, XYZ Bridge Club will celebrate the 90</w:t>
      </w:r>
      <w:r w:rsidR="005A4D97" w:rsidRPr="005A4D97">
        <w:rPr>
          <w:rFonts w:ascii="Arial" w:hAnsi="Arial" w:cs="Arial"/>
          <w:i/>
          <w:sz w:val="22"/>
          <w:vertAlign w:val="superscript"/>
        </w:rPr>
        <w:t>th</w:t>
      </w:r>
      <w:r w:rsidR="005A4D97">
        <w:rPr>
          <w:rFonts w:ascii="Arial" w:hAnsi="Arial" w:cs="Arial"/>
          <w:i/>
          <w:sz w:val="22"/>
        </w:rPr>
        <w:t xml:space="preserve"> birthday of long-time bridge player Matthew Irving</w:t>
      </w:r>
      <w:r w:rsidRPr="008F602F">
        <w:rPr>
          <w:rFonts w:ascii="Arial" w:hAnsi="Arial" w:cs="Arial"/>
          <w:i/>
          <w:sz w:val="22"/>
        </w:rPr>
        <w:t xml:space="preserve"> of </w:t>
      </w:r>
      <w:r w:rsidR="005A4D97">
        <w:rPr>
          <w:rFonts w:ascii="Arial" w:hAnsi="Arial" w:cs="Arial"/>
          <w:i/>
          <w:sz w:val="22"/>
        </w:rPr>
        <w:t>Carleton, Texas.</w:t>
      </w:r>
    </w:p>
    <w:p w14:paraId="2939F951" w14:textId="77777777" w:rsidR="00952302" w:rsidRPr="008F602F" w:rsidRDefault="00952302" w:rsidP="00952302">
      <w:pPr>
        <w:tabs>
          <w:tab w:val="left" w:pos="1350"/>
        </w:tabs>
        <w:rPr>
          <w:rFonts w:ascii="Arial" w:hAnsi="Arial" w:cs="Arial"/>
          <w:b/>
          <w:sz w:val="22"/>
        </w:rPr>
      </w:pPr>
    </w:p>
    <w:p w14:paraId="301E6B39" w14:textId="77777777" w:rsidR="007F5315" w:rsidRPr="007F5315" w:rsidRDefault="007F5315" w:rsidP="00795B77">
      <w:pPr>
        <w:tabs>
          <w:tab w:val="left" w:pos="7740"/>
        </w:tabs>
        <w:rPr>
          <w:rFonts w:ascii="Arial" w:hAnsi="Arial" w:cs="Arial"/>
          <w:color w:val="808080" w:themeColor="background1" w:themeShade="80"/>
          <w:sz w:val="22"/>
        </w:rPr>
      </w:pPr>
      <w:r w:rsidRPr="007F5315">
        <w:rPr>
          <w:rFonts w:ascii="Arial" w:hAnsi="Arial" w:cs="Arial"/>
          <w:color w:val="808080" w:themeColor="background1" w:themeShade="80"/>
          <w:sz w:val="22"/>
        </w:rPr>
        <w:t>Next insert a quote from the honored player.</w:t>
      </w:r>
    </w:p>
    <w:p w14:paraId="1A043889" w14:textId="77777777" w:rsidR="007F5315" w:rsidRDefault="007F5315" w:rsidP="00795B77">
      <w:pPr>
        <w:tabs>
          <w:tab w:val="left" w:pos="7740"/>
        </w:tabs>
        <w:rPr>
          <w:rFonts w:ascii="Arial" w:hAnsi="Arial" w:cs="Arial"/>
          <w:sz w:val="22"/>
        </w:rPr>
      </w:pPr>
    </w:p>
    <w:p w14:paraId="2EF9968B" w14:textId="7442586B" w:rsidR="007F5315" w:rsidRPr="007F5315" w:rsidRDefault="007F5315" w:rsidP="007F5315">
      <w:pPr>
        <w:tabs>
          <w:tab w:val="left" w:pos="7740"/>
        </w:tabs>
        <w:rPr>
          <w:rFonts w:ascii="Arial" w:hAnsi="Arial" w:cs="Arial"/>
          <w:i/>
          <w:sz w:val="22"/>
        </w:rPr>
      </w:pPr>
      <w:r w:rsidRPr="007F5315">
        <w:rPr>
          <w:rFonts w:ascii="Arial" w:hAnsi="Arial" w:cs="Arial"/>
          <w:b/>
          <w:i/>
          <w:sz w:val="22"/>
        </w:rPr>
        <w:t>Example:</w:t>
      </w:r>
      <w:r w:rsidRPr="007F5315">
        <w:rPr>
          <w:rFonts w:ascii="Arial" w:hAnsi="Arial" w:cs="Arial"/>
          <w:i/>
          <w:sz w:val="22"/>
        </w:rPr>
        <w:t xml:space="preserve"> “I feel very lucky to celebrate this milestone birthday with </w:t>
      </w:r>
      <w:r w:rsidR="00E11D66">
        <w:rPr>
          <w:rFonts w:ascii="Arial" w:hAnsi="Arial" w:cs="Arial"/>
          <w:i/>
          <w:sz w:val="22"/>
        </w:rPr>
        <w:t>the</w:t>
      </w:r>
      <w:r w:rsidRPr="007F5315">
        <w:rPr>
          <w:rFonts w:ascii="Arial" w:hAnsi="Arial" w:cs="Arial"/>
          <w:i/>
          <w:sz w:val="22"/>
        </w:rPr>
        <w:t xml:space="preserve"> wonderful friends</w:t>
      </w:r>
      <w:r w:rsidR="00E11D66">
        <w:rPr>
          <w:rFonts w:ascii="Arial" w:hAnsi="Arial" w:cs="Arial"/>
          <w:i/>
          <w:sz w:val="22"/>
        </w:rPr>
        <w:t xml:space="preserve"> I’ve made at the club</w:t>
      </w:r>
      <w:r w:rsidRPr="007F5315">
        <w:rPr>
          <w:rFonts w:ascii="Arial" w:hAnsi="Arial" w:cs="Arial"/>
          <w:i/>
          <w:sz w:val="22"/>
        </w:rPr>
        <w:t xml:space="preserve">,” </w:t>
      </w:r>
      <w:r w:rsidR="00772C3A">
        <w:rPr>
          <w:rFonts w:ascii="Arial" w:hAnsi="Arial" w:cs="Arial"/>
          <w:i/>
          <w:sz w:val="22"/>
        </w:rPr>
        <w:t>I</w:t>
      </w:r>
      <w:r w:rsidRPr="007F5315">
        <w:rPr>
          <w:rFonts w:ascii="Arial" w:hAnsi="Arial" w:cs="Arial"/>
          <w:i/>
          <w:sz w:val="22"/>
        </w:rPr>
        <w:t>rving</w:t>
      </w:r>
      <w:r w:rsidR="00772C3A">
        <w:rPr>
          <w:rFonts w:ascii="Arial" w:hAnsi="Arial" w:cs="Arial"/>
          <w:i/>
          <w:sz w:val="22"/>
        </w:rPr>
        <w:t xml:space="preserve"> said</w:t>
      </w:r>
      <w:bookmarkStart w:id="0" w:name="_GoBack"/>
      <w:bookmarkEnd w:id="0"/>
      <w:r w:rsidRPr="007F5315">
        <w:rPr>
          <w:rFonts w:ascii="Arial" w:hAnsi="Arial" w:cs="Arial"/>
          <w:i/>
          <w:sz w:val="22"/>
        </w:rPr>
        <w:t>. “I don’t think I would be this sharp if it weren’t for my regular bridge game!”</w:t>
      </w:r>
    </w:p>
    <w:p w14:paraId="381123DE" w14:textId="77777777" w:rsidR="007F5315" w:rsidRDefault="007F5315" w:rsidP="00795B77">
      <w:pPr>
        <w:tabs>
          <w:tab w:val="left" w:pos="7740"/>
        </w:tabs>
        <w:rPr>
          <w:rFonts w:ascii="Arial" w:hAnsi="Arial" w:cs="Arial"/>
          <w:sz w:val="22"/>
        </w:rPr>
      </w:pPr>
    </w:p>
    <w:p w14:paraId="0499DF88" w14:textId="77777777" w:rsidR="007F5315" w:rsidRDefault="007F5315" w:rsidP="00795B77">
      <w:pPr>
        <w:tabs>
          <w:tab w:val="left" w:pos="7740"/>
        </w:tabs>
        <w:rPr>
          <w:rFonts w:ascii="Arial" w:hAnsi="Arial" w:cs="Arial"/>
          <w:sz w:val="22"/>
        </w:rPr>
      </w:pPr>
      <w:r w:rsidRPr="00E11D66">
        <w:rPr>
          <w:rFonts w:ascii="Arial" w:hAnsi="Arial" w:cs="Arial"/>
          <w:color w:val="808080" w:themeColor="background1" w:themeShade="80"/>
          <w:sz w:val="22"/>
        </w:rPr>
        <w:t>Give some information on the player’s bridge history.</w:t>
      </w:r>
    </w:p>
    <w:p w14:paraId="1E211CC1" w14:textId="77777777" w:rsidR="007F5315" w:rsidRDefault="007F5315" w:rsidP="00795B77">
      <w:pPr>
        <w:tabs>
          <w:tab w:val="left" w:pos="7740"/>
        </w:tabs>
        <w:rPr>
          <w:rFonts w:ascii="Arial" w:hAnsi="Arial" w:cs="Arial"/>
          <w:sz w:val="22"/>
        </w:rPr>
      </w:pPr>
    </w:p>
    <w:p w14:paraId="7758E25D" w14:textId="77777777" w:rsidR="00795B77" w:rsidRPr="00E11D66" w:rsidRDefault="007F5315" w:rsidP="00795B77">
      <w:pPr>
        <w:tabs>
          <w:tab w:val="left" w:pos="7740"/>
        </w:tabs>
        <w:rPr>
          <w:rFonts w:ascii="Arial" w:hAnsi="Arial" w:cs="Arial"/>
          <w:i/>
          <w:sz w:val="22"/>
        </w:rPr>
      </w:pPr>
      <w:r w:rsidRPr="00E11D66">
        <w:rPr>
          <w:rFonts w:ascii="Arial" w:hAnsi="Arial" w:cs="Arial"/>
          <w:b/>
          <w:i/>
          <w:sz w:val="22"/>
        </w:rPr>
        <w:t>Example:</w:t>
      </w:r>
      <w:r w:rsidRPr="00E11D66">
        <w:rPr>
          <w:rFonts w:ascii="Arial" w:hAnsi="Arial" w:cs="Arial"/>
          <w:i/>
          <w:sz w:val="22"/>
        </w:rPr>
        <w:t xml:space="preserve"> Irving</w:t>
      </w:r>
      <w:r w:rsidR="007615A5" w:rsidRPr="00E11D66">
        <w:rPr>
          <w:rFonts w:ascii="Arial" w:hAnsi="Arial" w:cs="Arial"/>
          <w:i/>
          <w:sz w:val="22"/>
        </w:rPr>
        <w:t xml:space="preserve"> began playing bridge in </w:t>
      </w:r>
      <w:r w:rsidR="0018197F" w:rsidRPr="00E11D66">
        <w:rPr>
          <w:rFonts w:ascii="Arial" w:hAnsi="Arial" w:cs="Arial"/>
          <w:i/>
          <w:sz w:val="22"/>
        </w:rPr>
        <w:t xml:space="preserve">the </w:t>
      </w:r>
      <w:r w:rsidR="007615A5" w:rsidRPr="00E11D66">
        <w:rPr>
          <w:rFonts w:ascii="Arial" w:hAnsi="Arial" w:cs="Arial"/>
          <w:i/>
          <w:sz w:val="22"/>
        </w:rPr>
        <w:t>1940s</w:t>
      </w:r>
      <w:r w:rsidR="00912E20" w:rsidRPr="00E11D66">
        <w:rPr>
          <w:rFonts w:ascii="Arial" w:hAnsi="Arial" w:cs="Arial"/>
          <w:i/>
          <w:sz w:val="22"/>
        </w:rPr>
        <w:t>,</w:t>
      </w:r>
      <w:r w:rsidR="007615A5" w:rsidRPr="00E11D66">
        <w:rPr>
          <w:rFonts w:ascii="Arial" w:hAnsi="Arial" w:cs="Arial"/>
          <w:i/>
          <w:sz w:val="22"/>
        </w:rPr>
        <w:t xml:space="preserve"> and</w:t>
      </w:r>
      <w:r w:rsidRPr="00E11D66">
        <w:rPr>
          <w:rFonts w:ascii="Arial" w:hAnsi="Arial" w:cs="Arial"/>
          <w:i/>
          <w:sz w:val="22"/>
        </w:rPr>
        <w:t xml:space="preserve"> after a career in engineering</w:t>
      </w:r>
      <w:r w:rsidR="007615A5" w:rsidRPr="00E11D66">
        <w:rPr>
          <w:rFonts w:ascii="Arial" w:hAnsi="Arial" w:cs="Arial"/>
          <w:i/>
          <w:sz w:val="22"/>
        </w:rPr>
        <w:t xml:space="preserve">, </w:t>
      </w:r>
      <w:r w:rsidRPr="00E11D66">
        <w:rPr>
          <w:rFonts w:ascii="Arial" w:hAnsi="Arial" w:cs="Arial"/>
          <w:i/>
          <w:sz w:val="22"/>
        </w:rPr>
        <w:t>he returned to the game in 198</w:t>
      </w:r>
      <w:r w:rsidR="007615A5" w:rsidRPr="00E11D66">
        <w:rPr>
          <w:rFonts w:ascii="Arial" w:hAnsi="Arial" w:cs="Arial"/>
          <w:i/>
          <w:sz w:val="22"/>
        </w:rPr>
        <w:t xml:space="preserve">5. </w:t>
      </w:r>
      <w:r w:rsidRPr="00E11D66">
        <w:rPr>
          <w:rFonts w:ascii="Arial" w:hAnsi="Arial" w:cs="Arial"/>
          <w:i/>
          <w:sz w:val="22"/>
        </w:rPr>
        <w:t>H</w:t>
      </w:r>
      <w:r w:rsidR="007615A5" w:rsidRPr="00E11D66">
        <w:rPr>
          <w:rFonts w:ascii="Arial" w:hAnsi="Arial" w:cs="Arial"/>
          <w:i/>
          <w:sz w:val="22"/>
        </w:rPr>
        <w:t>e earned Life Master status with the Americ</w:t>
      </w:r>
      <w:r w:rsidRPr="00E11D66">
        <w:rPr>
          <w:rFonts w:ascii="Arial" w:hAnsi="Arial" w:cs="Arial"/>
          <w:i/>
          <w:sz w:val="22"/>
        </w:rPr>
        <w:t>an Contract Bridge League</w:t>
      </w:r>
      <w:r w:rsidR="00045A09">
        <w:rPr>
          <w:rFonts w:ascii="Arial" w:hAnsi="Arial" w:cs="Arial"/>
          <w:i/>
          <w:sz w:val="22"/>
        </w:rPr>
        <w:t xml:space="preserve"> (ACBL)</w:t>
      </w:r>
      <w:r w:rsidRPr="00E11D66">
        <w:rPr>
          <w:rFonts w:ascii="Arial" w:hAnsi="Arial" w:cs="Arial"/>
          <w:i/>
          <w:sz w:val="22"/>
        </w:rPr>
        <w:t xml:space="preserve"> in 199</w:t>
      </w:r>
      <w:r w:rsidR="007615A5" w:rsidRPr="00E11D66">
        <w:rPr>
          <w:rFonts w:ascii="Arial" w:hAnsi="Arial" w:cs="Arial"/>
          <w:i/>
          <w:sz w:val="22"/>
        </w:rPr>
        <w:t xml:space="preserve">0 and has been an active volunteer in the bridge community for decades. </w:t>
      </w:r>
    </w:p>
    <w:p w14:paraId="27F10A37" w14:textId="77777777" w:rsidR="00795B77" w:rsidRPr="008F602F" w:rsidRDefault="00795B77" w:rsidP="00952302">
      <w:pPr>
        <w:tabs>
          <w:tab w:val="left" w:pos="7740"/>
        </w:tabs>
        <w:rPr>
          <w:rFonts w:ascii="Arial" w:hAnsi="Arial" w:cs="Arial"/>
          <w:sz w:val="22"/>
        </w:rPr>
      </w:pPr>
    </w:p>
    <w:p w14:paraId="6521A058" w14:textId="77777777" w:rsidR="007615A5" w:rsidRPr="00045A09" w:rsidRDefault="00045A09" w:rsidP="00795B77">
      <w:pPr>
        <w:tabs>
          <w:tab w:val="left" w:pos="7740"/>
        </w:tabs>
        <w:rPr>
          <w:rFonts w:ascii="Arial" w:hAnsi="Arial" w:cs="Arial"/>
          <w:color w:val="808080" w:themeColor="background1" w:themeShade="80"/>
          <w:sz w:val="22"/>
        </w:rPr>
      </w:pPr>
      <w:r w:rsidRPr="00045A09">
        <w:rPr>
          <w:rFonts w:ascii="Arial" w:hAnsi="Arial" w:cs="Arial"/>
          <w:color w:val="808080" w:themeColor="background1" w:themeShade="80"/>
          <w:sz w:val="22"/>
        </w:rPr>
        <w:t xml:space="preserve">Share some information about the event, and if possible, any family that will attend. </w:t>
      </w:r>
    </w:p>
    <w:p w14:paraId="56112AEE" w14:textId="77777777" w:rsidR="00E11D66" w:rsidRPr="008F602F" w:rsidRDefault="00E11D66" w:rsidP="00795B77">
      <w:pPr>
        <w:tabs>
          <w:tab w:val="left" w:pos="7740"/>
        </w:tabs>
        <w:rPr>
          <w:rFonts w:ascii="Arial" w:hAnsi="Arial" w:cs="Arial"/>
          <w:sz w:val="22"/>
        </w:rPr>
      </w:pPr>
    </w:p>
    <w:p w14:paraId="6BA8D9EE" w14:textId="77777777" w:rsidR="007615A5" w:rsidRPr="00045A09" w:rsidRDefault="00E11D66" w:rsidP="00795B77">
      <w:pPr>
        <w:tabs>
          <w:tab w:val="left" w:pos="7740"/>
        </w:tabs>
        <w:rPr>
          <w:rFonts w:ascii="Arial" w:hAnsi="Arial" w:cs="Arial"/>
          <w:i/>
          <w:sz w:val="22"/>
        </w:rPr>
      </w:pPr>
      <w:r w:rsidRPr="00045A09">
        <w:rPr>
          <w:rFonts w:ascii="Arial" w:hAnsi="Arial" w:cs="Arial"/>
          <w:b/>
          <w:i/>
          <w:sz w:val="22"/>
        </w:rPr>
        <w:t>Example:</w:t>
      </w:r>
      <w:r w:rsidRPr="00045A09">
        <w:rPr>
          <w:rFonts w:ascii="Arial" w:hAnsi="Arial" w:cs="Arial"/>
          <w:i/>
          <w:sz w:val="22"/>
        </w:rPr>
        <w:t xml:space="preserve"> </w:t>
      </w:r>
      <w:r w:rsidR="00045A09">
        <w:rPr>
          <w:rFonts w:ascii="Arial" w:hAnsi="Arial" w:cs="Arial"/>
          <w:i/>
          <w:sz w:val="22"/>
        </w:rPr>
        <w:t xml:space="preserve">XYZ Bridge Club is planning a party </w:t>
      </w:r>
      <w:r w:rsidR="00E26920">
        <w:rPr>
          <w:rFonts w:ascii="Arial" w:hAnsi="Arial" w:cs="Arial"/>
          <w:i/>
          <w:sz w:val="22"/>
        </w:rPr>
        <w:t xml:space="preserve">to </w:t>
      </w:r>
      <w:r w:rsidR="00045A09">
        <w:rPr>
          <w:rFonts w:ascii="Arial" w:hAnsi="Arial" w:cs="Arial"/>
          <w:i/>
          <w:sz w:val="22"/>
        </w:rPr>
        <w:t xml:space="preserve">honor Irving along with a special bridge game. </w:t>
      </w:r>
      <w:r w:rsidR="007615A5" w:rsidRPr="00045A09">
        <w:rPr>
          <w:rFonts w:ascii="Arial" w:hAnsi="Arial" w:cs="Arial"/>
          <w:i/>
          <w:sz w:val="22"/>
        </w:rPr>
        <w:t xml:space="preserve">In addition to the </w:t>
      </w:r>
      <w:r w:rsidR="00045A09">
        <w:rPr>
          <w:rFonts w:ascii="Arial" w:hAnsi="Arial" w:cs="Arial"/>
          <w:i/>
          <w:sz w:val="22"/>
        </w:rPr>
        <w:t>club’s players</w:t>
      </w:r>
      <w:r w:rsidR="00E26920">
        <w:rPr>
          <w:rFonts w:ascii="Arial" w:hAnsi="Arial" w:cs="Arial"/>
          <w:i/>
          <w:sz w:val="22"/>
        </w:rPr>
        <w:t>, Irving</w:t>
      </w:r>
      <w:r w:rsidR="007615A5" w:rsidRPr="00045A09">
        <w:rPr>
          <w:rFonts w:ascii="Arial" w:hAnsi="Arial" w:cs="Arial"/>
          <w:i/>
          <w:sz w:val="22"/>
        </w:rPr>
        <w:t>’s three children and</w:t>
      </w:r>
      <w:r w:rsidR="00045A09">
        <w:rPr>
          <w:rFonts w:ascii="Arial" w:hAnsi="Arial" w:cs="Arial"/>
          <w:i/>
          <w:sz w:val="22"/>
        </w:rPr>
        <w:t xml:space="preserve"> seven grandchildren will </w:t>
      </w:r>
      <w:r w:rsidR="007615A5" w:rsidRPr="00045A09">
        <w:rPr>
          <w:rFonts w:ascii="Arial" w:hAnsi="Arial" w:cs="Arial"/>
          <w:i/>
          <w:sz w:val="22"/>
        </w:rPr>
        <w:t>attend</w:t>
      </w:r>
      <w:r w:rsidR="00E26920">
        <w:rPr>
          <w:rFonts w:ascii="Arial" w:hAnsi="Arial" w:cs="Arial"/>
          <w:i/>
          <w:sz w:val="22"/>
        </w:rPr>
        <w:t xml:space="preserve"> the</w:t>
      </w:r>
      <w:r w:rsidR="007615A5" w:rsidRPr="00045A09">
        <w:rPr>
          <w:rFonts w:ascii="Arial" w:hAnsi="Arial" w:cs="Arial"/>
          <w:i/>
          <w:sz w:val="22"/>
        </w:rPr>
        <w:t xml:space="preserve"> celebration. </w:t>
      </w:r>
    </w:p>
    <w:p w14:paraId="47BD67C3" w14:textId="77777777" w:rsidR="00795B77" w:rsidRPr="008F602F" w:rsidRDefault="00795B77" w:rsidP="00952302">
      <w:pPr>
        <w:tabs>
          <w:tab w:val="left" w:pos="7740"/>
        </w:tabs>
        <w:rPr>
          <w:rFonts w:ascii="Arial" w:hAnsi="Arial" w:cs="Arial"/>
          <w:sz w:val="22"/>
        </w:rPr>
      </w:pPr>
    </w:p>
    <w:p w14:paraId="484277AF" w14:textId="77777777" w:rsidR="00045A09" w:rsidRDefault="00045A09" w:rsidP="00045A09">
      <w:pPr>
        <w:pStyle w:val="NormalWeb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41289">
        <w:rPr>
          <w:rFonts w:ascii="Arial" w:hAnsi="Arial" w:cs="Arial"/>
          <w:color w:val="808080" w:themeColor="background1" w:themeShade="80"/>
          <w:sz w:val="22"/>
          <w:szCs w:val="22"/>
        </w:rPr>
        <w:t xml:space="preserve">Close with a statement about how the public can learn to play bridge. </w:t>
      </w:r>
    </w:p>
    <w:p w14:paraId="38F6583B" w14:textId="77777777" w:rsidR="00045A09" w:rsidRPr="00A41289" w:rsidRDefault="00045A09" w:rsidP="00045A09">
      <w:pPr>
        <w:pStyle w:val="NormalWeb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DA3993D" w14:textId="77777777" w:rsidR="00045A09" w:rsidRPr="005545DD" w:rsidRDefault="00045A09" w:rsidP="00045A09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Example: </w:t>
      </w:r>
      <w:r w:rsidRPr="00045A09">
        <w:rPr>
          <w:rFonts w:ascii="Arial" w:hAnsi="Arial" w:cs="Arial"/>
          <w:i/>
          <w:sz w:val="22"/>
          <w:szCs w:val="22"/>
        </w:rPr>
        <w:t xml:space="preserve">Irving’s secret to healthy aging can be learned! </w:t>
      </w:r>
      <w:r>
        <w:rPr>
          <w:rFonts w:ascii="Arial" w:hAnsi="Arial" w:cs="Arial"/>
          <w:i/>
          <w:sz w:val="22"/>
          <w:szCs w:val="22"/>
        </w:rPr>
        <w:t xml:space="preserve">The XYZ Bridge Club offers beginner bridge classes multiple times each year. The next series of lessons begin January 15. Contact Betty Jo Smith at xxx-xxx-xxxx for registration and more information. To learn more about the </w:t>
      </w:r>
      <w:r w:rsidR="00E26920">
        <w:rPr>
          <w:rFonts w:ascii="Arial" w:hAnsi="Arial" w:cs="Arial"/>
          <w:i/>
          <w:sz w:val="22"/>
          <w:szCs w:val="22"/>
        </w:rPr>
        <w:t xml:space="preserve">ACBL, visit acbl.org. </w:t>
      </w:r>
    </w:p>
    <w:p w14:paraId="683A8FC6" w14:textId="77777777" w:rsidR="00045A09" w:rsidRDefault="00045A09" w:rsidP="00952302">
      <w:pPr>
        <w:tabs>
          <w:tab w:val="left" w:pos="7740"/>
        </w:tabs>
        <w:rPr>
          <w:rFonts w:ascii="Arial" w:hAnsi="Arial" w:cs="Arial"/>
          <w:sz w:val="22"/>
        </w:rPr>
      </w:pPr>
    </w:p>
    <w:p w14:paraId="29AA9E3C" w14:textId="77777777" w:rsidR="00761D97" w:rsidRDefault="00761D97" w:rsidP="00761D97">
      <w:pPr>
        <w:tabs>
          <w:tab w:val="left" w:pos="1350"/>
        </w:tabs>
        <w:jc w:val="center"/>
        <w:rPr>
          <w:rFonts w:ascii="Arial" w:hAnsi="Arial" w:cs="Arial"/>
          <w:sz w:val="22"/>
        </w:rPr>
      </w:pPr>
    </w:p>
    <w:p w14:paraId="11852E94" w14:textId="77777777" w:rsidR="00045A09" w:rsidRPr="008F602F" w:rsidRDefault="00045A09" w:rsidP="00761D97">
      <w:pPr>
        <w:tabs>
          <w:tab w:val="left" w:pos="135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###</w:t>
      </w:r>
    </w:p>
    <w:sectPr w:rsidR="00045A09" w:rsidRPr="008F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BA2A" w14:textId="77777777" w:rsidR="00482A10" w:rsidRDefault="00482A10" w:rsidP="00952302">
      <w:r>
        <w:separator/>
      </w:r>
    </w:p>
  </w:endnote>
  <w:endnote w:type="continuationSeparator" w:id="0">
    <w:p w14:paraId="6AFDA00A" w14:textId="77777777" w:rsidR="00482A10" w:rsidRDefault="00482A10" w:rsidP="0095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1C36" w14:textId="77777777" w:rsidR="00482A10" w:rsidRDefault="00482A10" w:rsidP="00952302">
      <w:r>
        <w:separator/>
      </w:r>
    </w:p>
  </w:footnote>
  <w:footnote w:type="continuationSeparator" w:id="0">
    <w:p w14:paraId="0FB80CAD" w14:textId="77777777" w:rsidR="00482A10" w:rsidRDefault="00482A10" w:rsidP="0095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3D"/>
    <w:rsid w:val="00045A09"/>
    <w:rsid w:val="0018197F"/>
    <w:rsid w:val="00246F27"/>
    <w:rsid w:val="002F2E9F"/>
    <w:rsid w:val="003C0C07"/>
    <w:rsid w:val="00482A10"/>
    <w:rsid w:val="004A63B9"/>
    <w:rsid w:val="004B1DB3"/>
    <w:rsid w:val="004B41C8"/>
    <w:rsid w:val="004D2BBC"/>
    <w:rsid w:val="004E48E2"/>
    <w:rsid w:val="00531815"/>
    <w:rsid w:val="005A4D97"/>
    <w:rsid w:val="005E1D81"/>
    <w:rsid w:val="005F6B87"/>
    <w:rsid w:val="007615A5"/>
    <w:rsid w:val="00761D97"/>
    <w:rsid w:val="00772C3A"/>
    <w:rsid w:val="00795B77"/>
    <w:rsid w:val="007F5315"/>
    <w:rsid w:val="008F602F"/>
    <w:rsid w:val="00901D65"/>
    <w:rsid w:val="00912E20"/>
    <w:rsid w:val="00952302"/>
    <w:rsid w:val="009653C9"/>
    <w:rsid w:val="009772CB"/>
    <w:rsid w:val="00980CE0"/>
    <w:rsid w:val="00AF10DC"/>
    <w:rsid w:val="00CD607D"/>
    <w:rsid w:val="00CE7DD4"/>
    <w:rsid w:val="00DF7507"/>
    <w:rsid w:val="00E11D66"/>
    <w:rsid w:val="00E26920"/>
    <w:rsid w:val="00E63240"/>
    <w:rsid w:val="00F3053D"/>
    <w:rsid w:val="00F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DE117"/>
  <w15:docId w15:val="{91CB5C39-C134-435D-814C-A6A2DEB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02"/>
  </w:style>
  <w:style w:type="paragraph" w:styleId="Footer">
    <w:name w:val="footer"/>
    <w:basedOn w:val="Normal"/>
    <w:link w:val="FooterChar"/>
    <w:uiPriority w:val="99"/>
    <w:unhideWhenUsed/>
    <w:rsid w:val="0095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02"/>
  </w:style>
  <w:style w:type="character" w:styleId="Hyperlink">
    <w:name w:val="Hyperlink"/>
    <w:basedOn w:val="DefaultParagraphFont"/>
    <w:uiPriority w:val="99"/>
    <w:rsid w:val="009523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5A09"/>
    <w:pPr>
      <w:spacing w:before="100" w:beforeAutospacing="1" w:after="100" w:afterAutospacing="1"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Baden</dc:creator>
  <cp:lastModifiedBy>Lori Pope</cp:lastModifiedBy>
  <cp:revision>5</cp:revision>
  <dcterms:created xsi:type="dcterms:W3CDTF">2020-01-22T22:17:00Z</dcterms:created>
  <dcterms:modified xsi:type="dcterms:W3CDTF">2020-01-23T18:15:00Z</dcterms:modified>
</cp:coreProperties>
</file>